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E28" w:rsidRDefault="00CD1B6F">
      <w:pPr>
        <w:rPr>
          <w:lang w:val="en-GB"/>
        </w:rPr>
      </w:pPr>
      <w:r w:rsidRPr="00CD1B6F">
        <w:rPr>
          <w:lang w:val="en-GB"/>
        </w:rPr>
        <w:t xml:space="preserve">Task </w:t>
      </w:r>
      <w:proofErr w:type="gramStart"/>
      <w:r w:rsidRPr="00CD1B6F">
        <w:rPr>
          <w:lang w:val="en-GB"/>
        </w:rPr>
        <w:t>six :</w:t>
      </w:r>
      <w:proofErr w:type="gramEnd"/>
      <w:r w:rsidR="00D56BCA">
        <w:rPr>
          <w:lang w:val="en-GB"/>
        </w:rPr>
        <w:t xml:space="preserve"> Find the part</w:t>
      </w:r>
      <w:r w:rsidRPr="00CD1B6F">
        <w:rPr>
          <w:lang w:val="en-GB"/>
        </w:rPr>
        <w:t>ner who has</w:t>
      </w:r>
      <w:r>
        <w:rPr>
          <w:lang w:val="en-GB"/>
        </w:rPr>
        <w:t xml:space="preserve"> the description contained in your heading</w:t>
      </w:r>
    </w:p>
    <w:p w:rsidR="00CD1B6F" w:rsidRDefault="00CD1B6F">
      <w:pPr>
        <w:rPr>
          <w:lang w:val="en-GB"/>
        </w:rPr>
      </w:pPr>
      <w:r>
        <w:rPr>
          <w:lang w:val="en-GB"/>
        </w:rPr>
        <w:t>Headings:</w:t>
      </w:r>
    </w:p>
    <w:p w:rsidR="00CD1B6F" w:rsidRDefault="00CD1B6F" w:rsidP="00CD1B6F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Ongoing Assessment Plan</w:t>
      </w:r>
    </w:p>
    <w:p w:rsidR="00CD1B6F" w:rsidRDefault="00CD1B6F" w:rsidP="00CD1B6F">
      <w:pPr>
        <w:rPr>
          <w:lang w:val="en-GB"/>
        </w:rPr>
      </w:pPr>
    </w:p>
    <w:p w:rsidR="00CD1B6F" w:rsidRDefault="00CD1B6F" w:rsidP="00CD1B6F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 Yearly Plan of Assessment</w:t>
      </w:r>
    </w:p>
    <w:p w:rsidR="00CD1B6F" w:rsidRDefault="00CD1B6F" w:rsidP="00CD1B6F">
      <w:pPr>
        <w:pStyle w:val="Paragraphedeliste"/>
        <w:rPr>
          <w:lang w:val="en-GB"/>
        </w:rPr>
      </w:pPr>
    </w:p>
    <w:p w:rsidR="00CD1B6F" w:rsidRPr="00CD1B6F" w:rsidRDefault="00CD1B6F" w:rsidP="00CD1B6F">
      <w:pPr>
        <w:pStyle w:val="Paragraphedeliste"/>
        <w:rPr>
          <w:lang w:val="en-GB"/>
        </w:rPr>
      </w:pPr>
    </w:p>
    <w:p w:rsidR="00CD1B6F" w:rsidRDefault="00CD1B6F" w:rsidP="00CD1B6F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Yearly learning Plan</w:t>
      </w:r>
    </w:p>
    <w:p w:rsidR="00CD1B6F" w:rsidRDefault="00CD1B6F" w:rsidP="00CD1B6F">
      <w:pPr>
        <w:rPr>
          <w:lang w:val="en-GB"/>
        </w:rPr>
      </w:pPr>
    </w:p>
    <w:p w:rsidR="00CD1B6F" w:rsidRDefault="00CD1B6F" w:rsidP="00CD1B6F">
      <w:pPr>
        <w:rPr>
          <w:lang w:val="en-GB"/>
        </w:rPr>
      </w:pPr>
      <w:r>
        <w:rPr>
          <w:lang w:val="en-GB"/>
        </w:rPr>
        <w:t xml:space="preserve">     Descriptions:</w:t>
      </w:r>
    </w:p>
    <w:p w:rsidR="00AC3F5F" w:rsidRDefault="00AC3F5F" w:rsidP="00CD1B6F">
      <w:pPr>
        <w:rPr>
          <w:lang w:val="en-GB"/>
        </w:rPr>
      </w:pPr>
    </w:p>
    <w:p w:rsidR="00AC3F5F" w:rsidRDefault="00AC3F5F" w:rsidP="00CD1B6F">
      <w:pPr>
        <w:rPr>
          <w:lang w:val="en-GB"/>
        </w:rPr>
      </w:pPr>
      <w:r>
        <w:rPr>
          <w:lang w:val="en-GB"/>
        </w:rPr>
        <w:t>A-</w:t>
      </w:r>
    </w:p>
    <w:tbl>
      <w:tblPr>
        <w:tblStyle w:val="Grilledutableau"/>
        <w:tblW w:w="0" w:type="auto"/>
        <w:tblInd w:w="765" w:type="dxa"/>
        <w:tblLayout w:type="fixed"/>
        <w:tblLook w:val="04A0" w:firstRow="1" w:lastRow="0" w:firstColumn="1" w:lastColumn="0" w:noHBand="0" w:noVBand="1"/>
      </w:tblPr>
      <w:tblGrid>
        <w:gridCol w:w="1096"/>
        <w:gridCol w:w="544"/>
        <w:gridCol w:w="851"/>
        <w:gridCol w:w="1224"/>
        <w:gridCol w:w="1268"/>
        <w:gridCol w:w="1051"/>
        <w:gridCol w:w="851"/>
        <w:gridCol w:w="1417"/>
        <w:gridCol w:w="844"/>
      </w:tblGrid>
      <w:tr w:rsidR="00AF4D54" w:rsidTr="00AF4D54">
        <w:tc>
          <w:tcPr>
            <w:tcW w:w="1096" w:type="dxa"/>
          </w:tcPr>
          <w:p w:rsidR="00D56BCA" w:rsidRPr="005643D5" w:rsidRDefault="00D56BCA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5643D5">
              <w:rPr>
                <w:sz w:val="18"/>
                <w:szCs w:val="18"/>
                <w:lang w:val="en-GB"/>
              </w:rPr>
              <w:t>Learning Sequences</w:t>
            </w:r>
          </w:p>
        </w:tc>
        <w:tc>
          <w:tcPr>
            <w:tcW w:w="544" w:type="dxa"/>
          </w:tcPr>
          <w:p w:rsidR="00D56BCA" w:rsidRPr="005643D5" w:rsidRDefault="008354EE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5643D5">
              <w:rPr>
                <w:sz w:val="18"/>
                <w:szCs w:val="18"/>
                <w:lang w:val="en-GB"/>
              </w:rPr>
              <w:t>Topics</w:t>
            </w:r>
          </w:p>
        </w:tc>
        <w:tc>
          <w:tcPr>
            <w:tcW w:w="851" w:type="dxa"/>
          </w:tcPr>
          <w:p w:rsidR="00D56BCA" w:rsidRPr="005643D5" w:rsidRDefault="008354EE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5643D5">
              <w:rPr>
                <w:sz w:val="18"/>
                <w:szCs w:val="18"/>
                <w:lang w:val="en-GB"/>
              </w:rPr>
              <w:t>Projects</w:t>
            </w:r>
          </w:p>
        </w:tc>
        <w:tc>
          <w:tcPr>
            <w:tcW w:w="5811" w:type="dxa"/>
            <w:gridSpan w:val="5"/>
          </w:tcPr>
          <w:p w:rsidR="00D56BCA" w:rsidRPr="005643D5" w:rsidRDefault="008354EE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5643D5">
              <w:rPr>
                <w:sz w:val="18"/>
                <w:szCs w:val="18"/>
                <w:lang w:val="en-GB"/>
              </w:rPr>
              <w:t>Planning Learning</w:t>
            </w:r>
          </w:p>
        </w:tc>
        <w:tc>
          <w:tcPr>
            <w:tcW w:w="844" w:type="dxa"/>
          </w:tcPr>
          <w:p w:rsidR="00AF4D54" w:rsidRPr="005643D5" w:rsidRDefault="00BE67A1" w:rsidP="00AF4D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          </w:t>
            </w:r>
          </w:p>
          <w:p w:rsidR="00D56BCA" w:rsidRPr="005643D5" w:rsidRDefault="00AF4D54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Estimated time</w:t>
            </w:r>
          </w:p>
        </w:tc>
      </w:tr>
      <w:tr w:rsidR="00AF4D54" w:rsidRPr="00122E10" w:rsidTr="00122E10">
        <w:tc>
          <w:tcPr>
            <w:tcW w:w="1096" w:type="dxa"/>
            <w:vMerge w:val="restart"/>
          </w:tcPr>
          <w:p w:rsidR="00AF4D54" w:rsidRDefault="00AF4D54" w:rsidP="00BE67A1">
            <w:pPr>
              <w:pStyle w:val="Paragraphedeliste"/>
              <w:ind w:left="0"/>
              <w:rPr>
                <w:lang w:val="en-GB"/>
              </w:rPr>
            </w:pPr>
            <w:r w:rsidRPr="00D56BCA">
              <w:rPr>
                <w:lang w:val="en-GB"/>
              </w:rPr>
              <w:t>Sequence 1</w:t>
            </w:r>
          </w:p>
        </w:tc>
        <w:tc>
          <w:tcPr>
            <w:tcW w:w="544" w:type="dxa"/>
            <w:vMerge w:val="restart"/>
            <w:textDirection w:val="btLr"/>
          </w:tcPr>
          <w:p w:rsidR="00AF4D54" w:rsidRPr="00122E10" w:rsidRDefault="00122E10" w:rsidP="00122E10">
            <w:pPr>
              <w:ind w:left="113" w:right="113"/>
              <w:rPr>
                <w:sz w:val="18"/>
                <w:szCs w:val="18"/>
                <w:lang w:val="en-GB"/>
              </w:rPr>
            </w:pPr>
            <w:r w:rsidRPr="00122E10">
              <w:rPr>
                <w:sz w:val="18"/>
                <w:szCs w:val="18"/>
                <w:lang w:val="en-GB"/>
              </w:rPr>
              <w:t>MEAND MYFRIENDS</w:t>
            </w:r>
          </w:p>
          <w:p w:rsidR="00AF4D54" w:rsidRDefault="00AF4D54" w:rsidP="00122E10">
            <w:pPr>
              <w:pStyle w:val="Paragraphedeliste"/>
              <w:ind w:left="113" w:right="113"/>
              <w:rPr>
                <w:sz w:val="18"/>
                <w:szCs w:val="18"/>
                <w:lang w:val="en-GB"/>
              </w:rPr>
            </w:pPr>
          </w:p>
          <w:p w:rsidR="00AF4D54" w:rsidRDefault="00AF4D54" w:rsidP="00122E10">
            <w:pPr>
              <w:pStyle w:val="Paragraphedeliste"/>
              <w:ind w:left="113" w:right="113"/>
              <w:rPr>
                <w:sz w:val="18"/>
                <w:szCs w:val="18"/>
                <w:lang w:val="en-GB"/>
              </w:rPr>
            </w:pPr>
          </w:p>
          <w:p w:rsidR="00AF4D54" w:rsidRPr="005643D5" w:rsidRDefault="00122E10" w:rsidP="00122E10">
            <w:pPr>
              <w:pStyle w:val="Paragraphedeliste"/>
              <w:ind w:left="113" w:right="113"/>
              <w:rPr>
                <w:sz w:val="18"/>
                <w:szCs w:val="18"/>
                <w:lang w:val="en-GB"/>
              </w:rPr>
            </w:pPr>
            <w:r w:rsidRPr="00122E10">
              <w:rPr>
                <w:sz w:val="18"/>
                <w:szCs w:val="18"/>
                <w:lang w:val="en-GB"/>
              </w:rPr>
              <w:t>MEAND MYFRIENDS</w:t>
            </w:r>
          </w:p>
        </w:tc>
        <w:tc>
          <w:tcPr>
            <w:tcW w:w="851" w:type="dxa"/>
            <w:vMerge w:val="restart"/>
          </w:tcPr>
          <w:p w:rsidR="00AF4D54" w:rsidRPr="00BE67A1" w:rsidRDefault="00AF4D54" w:rsidP="00BE67A1">
            <w:pPr>
              <w:pStyle w:val="Paragraphedeliste"/>
              <w:rPr>
                <w:sz w:val="18"/>
                <w:szCs w:val="18"/>
                <w:lang w:val="en-GB"/>
              </w:rPr>
            </w:pPr>
            <w:r w:rsidRPr="00BE67A1">
              <w:rPr>
                <w:sz w:val="18"/>
                <w:szCs w:val="18"/>
                <w:lang w:val="en-GB"/>
              </w:rPr>
              <w:t xml:space="preserve">My  </w:t>
            </w:r>
          </w:p>
          <w:p w:rsidR="00AF4D54" w:rsidRPr="00BE67A1" w:rsidRDefault="00AF4D54" w:rsidP="00BE67A1">
            <w:pPr>
              <w:rPr>
                <w:sz w:val="18"/>
                <w:szCs w:val="18"/>
                <w:lang w:val="en-GB"/>
              </w:rPr>
            </w:pPr>
            <w:r w:rsidRPr="00BE67A1">
              <w:rPr>
                <w:sz w:val="18"/>
                <w:szCs w:val="18"/>
                <w:lang w:val="en-GB"/>
              </w:rPr>
              <w:t xml:space="preserve">Family My  </w:t>
            </w:r>
          </w:p>
          <w:p w:rsidR="00AF4D54" w:rsidRPr="00BE67A1" w:rsidRDefault="00AF4D54" w:rsidP="00BE67A1">
            <w:pPr>
              <w:pStyle w:val="Paragraphedeliste"/>
              <w:rPr>
                <w:sz w:val="18"/>
                <w:szCs w:val="18"/>
                <w:lang w:val="en-GB"/>
              </w:rPr>
            </w:pPr>
            <w:r w:rsidRPr="00BE67A1">
              <w:rPr>
                <w:sz w:val="18"/>
                <w:szCs w:val="18"/>
                <w:lang w:val="en-GB"/>
              </w:rPr>
              <w:t xml:space="preserve">Family My  </w:t>
            </w:r>
          </w:p>
          <w:p w:rsidR="00AF4D54" w:rsidRPr="00BE67A1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</w:p>
          <w:p w:rsidR="00AF4D54" w:rsidRPr="00BE67A1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</w:p>
          <w:p w:rsidR="00AF4D54" w:rsidRPr="00BE67A1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BE67A1">
              <w:rPr>
                <w:sz w:val="18"/>
                <w:szCs w:val="18"/>
                <w:lang w:val="en-GB"/>
              </w:rPr>
              <w:t>Profile</w:t>
            </w:r>
          </w:p>
        </w:tc>
        <w:tc>
          <w:tcPr>
            <w:tcW w:w="5811" w:type="dxa"/>
            <w:gridSpan w:val="5"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5643D5">
              <w:rPr>
                <w:sz w:val="18"/>
                <w:szCs w:val="18"/>
                <w:lang w:val="en-GB"/>
              </w:rPr>
              <w:t>Situation1: Starting off / Initial</w:t>
            </w:r>
          </w:p>
        </w:tc>
        <w:tc>
          <w:tcPr>
            <w:tcW w:w="844" w:type="dxa"/>
            <w:vMerge w:val="restart"/>
            <w:textDirection w:val="tbRl"/>
          </w:tcPr>
          <w:p w:rsidR="00AF4D54" w:rsidRDefault="00AF4D54" w:rsidP="00122E10">
            <w:pPr>
              <w:pStyle w:val="Paragraphedeliste"/>
              <w:ind w:left="113" w:right="113"/>
              <w:rPr>
                <w:sz w:val="20"/>
                <w:szCs w:val="20"/>
                <w:lang w:val="en-GB"/>
              </w:rPr>
            </w:pPr>
          </w:p>
          <w:p w:rsidR="00AF4D54" w:rsidRDefault="00122E10" w:rsidP="00122E10">
            <w:pPr>
              <w:pStyle w:val="Paragraphedeliste"/>
              <w:ind w:left="113" w:right="113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           11 </w:t>
            </w:r>
            <w:r w:rsidRPr="00122E10">
              <w:rPr>
                <w:sz w:val="20"/>
                <w:szCs w:val="20"/>
                <w:lang w:val="en-GB"/>
              </w:rPr>
              <w:t>WEEKS FOR BOTH SEQUENCES- 28 hours</w:t>
            </w:r>
          </w:p>
          <w:p w:rsidR="00AF4D54" w:rsidRDefault="00AF4D54" w:rsidP="00122E10">
            <w:pPr>
              <w:pStyle w:val="Paragraphedeliste"/>
              <w:ind w:left="113" w:right="113"/>
              <w:rPr>
                <w:sz w:val="20"/>
                <w:szCs w:val="20"/>
                <w:lang w:val="en-GB"/>
              </w:rPr>
            </w:pPr>
          </w:p>
          <w:p w:rsidR="00AF4D54" w:rsidRDefault="00AF4D54" w:rsidP="00122E10">
            <w:pPr>
              <w:pStyle w:val="Paragraphedeliste"/>
              <w:ind w:left="113" w:right="113"/>
              <w:rPr>
                <w:sz w:val="20"/>
                <w:szCs w:val="20"/>
                <w:lang w:val="en-GB"/>
              </w:rPr>
            </w:pPr>
          </w:p>
          <w:p w:rsidR="00AF4D54" w:rsidRDefault="00AF4D54" w:rsidP="00122E10">
            <w:pPr>
              <w:pStyle w:val="Paragraphedeliste"/>
              <w:ind w:left="113" w:right="113"/>
              <w:rPr>
                <w:sz w:val="20"/>
                <w:szCs w:val="20"/>
                <w:lang w:val="en-GB"/>
              </w:rPr>
            </w:pPr>
          </w:p>
          <w:p w:rsidR="00AF4D54" w:rsidRDefault="00AF4D54" w:rsidP="00122E10">
            <w:pPr>
              <w:pStyle w:val="Paragraphedeliste"/>
              <w:ind w:left="113" w:right="113"/>
              <w:rPr>
                <w:sz w:val="20"/>
                <w:szCs w:val="20"/>
                <w:lang w:val="en-GB"/>
              </w:rPr>
            </w:pPr>
          </w:p>
          <w:p w:rsidR="00AF4D54" w:rsidRDefault="00AF4D54" w:rsidP="00122E10">
            <w:pPr>
              <w:pStyle w:val="Paragraphedeliste"/>
              <w:ind w:left="113" w:right="113"/>
              <w:rPr>
                <w:sz w:val="20"/>
                <w:szCs w:val="20"/>
                <w:lang w:val="en-GB"/>
              </w:rPr>
            </w:pPr>
          </w:p>
          <w:p w:rsidR="00AF4D54" w:rsidRDefault="00AF4D54" w:rsidP="00122E10">
            <w:pPr>
              <w:pStyle w:val="Paragraphedeliste"/>
              <w:ind w:left="113" w:right="113"/>
              <w:rPr>
                <w:sz w:val="20"/>
                <w:szCs w:val="20"/>
                <w:lang w:val="en-GB"/>
              </w:rPr>
            </w:pPr>
          </w:p>
          <w:p w:rsidR="00AF4D54" w:rsidRDefault="00AF4D54" w:rsidP="00122E10">
            <w:pPr>
              <w:pStyle w:val="Paragraphedeliste"/>
              <w:ind w:left="113" w:right="113"/>
              <w:rPr>
                <w:sz w:val="20"/>
                <w:szCs w:val="20"/>
                <w:lang w:val="en-GB"/>
              </w:rPr>
            </w:pPr>
          </w:p>
          <w:p w:rsidR="00AF4D54" w:rsidRDefault="00AF4D54" w:rsidP="00122E10">
            <w:pPr>
              <w:pStyle w:val="Paragraphedeliste"/>
              <w:ind w:left="113" w:right="113"/>
              <w:rPr>
                <w:sz w:val="20"/>
                <w:szCs w:val="20"/>
                <w:lang w:val="en-GB"/>
              </w:rPr>
            </w:pPr>
          </w:p>
          <w:p w:rsidR="00AF4D54" w:rsidRDefault="00AF4D54" w:rsidP="00122E10">
            <w:pPr>
              <w:pStyle w:val="Paragraphedeliste"/>
              <w:ind w:left="113" w:right="113"/>
              <w:rPr>
                <w:sz w:val="20"/>
                <w:szCs w:val="20"/>
                <w:lang w:val="en-GB"/>
              </w:rPr>
            </w:pPr>
          </w:p>
          <w:p w:rsidR="00AF4D54" w:rsidRPr="00AF4D54" w:rsidRDefault="00AF4D54" w:rsidP="00122E10">
            <w:pPr>
              <w:pStyle w:val="Paragraphedeliste"/>
              <w:ind w:right="113"/>
              <w:rPr>
                <w:sz w:val="20"/>
                <w:szCs w:val="20"/>
                <w:lang w:val="en-GB"/>
              </w:rPr>
            </w:pPr>
            <w:r w:rsidRPr="00AF4D54">
              <w:rPr>
                <w:sz w:val="20"/>
                <w:szCs w:val="20"/>
                <w:lang w:val="en-GB"/>
              </w:rPr>
              <w:t xml:space="preserve">11 </w:t>
            </w:r>
          </w:p>
          <w:p w:rsidR="00AF4D54" w:rsidRPr="00122E10" w:rsidRDefault="00AF4D54" w:rsidP="00122E10">
            <w:pPr>
              <w:pStyle w:val="Paragraphedeliste"/>
              <w:ind w:left="113" w:right="113"/>
              <w:rPr>
                <w:sz w:val="16"/>
                <w:szCs w:val="16"/>
                <w:lang w:val="en-GB"/>
              </w:rPr>
            </w:pPr>
            <w:r w:rsidRPr="00122E10">
              <w:rPr>
                <w:sz w:val="16"/>
                <w:szCs w:val="16"/>
                <w:lang w:val="en-GB"/>
              </w:rPr>
              <w:t>WEEKS FOR BOTH SEQUENCES- 28 hours</w:t>
            </w:r>
          </w:p>
        </w:tc>
      </w:tr>
      <w:tr w:rsidR="00AF4D54" w:rsidTr="00AF4D54">
        <w:tc>
          <w:tcPr>
            <w:tcW w:w="1096" w:type="dxa"/>
            <w:vMerge/>
          </w:tcPr>
          <w:p w:rsidR="00AF4D54" w:rsidRDefault="00AF4D54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544" w:type="dxa"/>
            <w:vMerge/>
          </w:tcPr>
          <w:p w:rsidR="00AF4D54" w:rsidRDefault="00AF4D54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851" w:type="dxa"/>
            <w:vMerge/>
          </w:tcPr>
          <w:p w:rsidR="00AF4D54" w:rsidRDefault="00AF4D54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5811" w:type="dxa"/>
            <w:gridSpan w:val="5"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proofErr w:type="spellStart"/>
            <w:r w:rsidRPr="005643D5">
              <w:rPr>
                <w:sz w:val="18"/>
                <w:szCs w:val="18"/>
                <w:lang w:val="en-GB"/>
              </w:rPr>
              <w:t>Example</w:t>
            </w:r>
            <w:proofErr w:type="gramStart"/>
            <w:r w:rsidRPr="005643D5">
              <w:rPr>
                <w:sz w:val="18"/>
                <w:szCs w:val="18"/>
                <w:lang w:val="en-GB"/>
              </w:rPr>
              <w:t>:You</w:t>
            </w:r>
            <w:proofErr w:type="spellEnd"/>
            <w:proofErr w:type="gramEnd"/>
            <w:r w:rsidRPr="005643D5">
              <w:rPr>
                <w:sz w:val="18"/>
                <w:szCs w:val="18"/>
                <w:lang w:val="en-GB"/>
              </w:rPr>
              <w:t xml:space="preserve"> want to join an international friendship blog . The members of the blog want to know about you. Introduce yourself to them.</w:t>
            </w:r>
          </w:p>
        </w:tc>
        <w:tc>
          <w:tcPr>
            <w:tcW w:w="844" w:type="dxa"/>
            <w:vMerge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20"/>
                <w:szCs w:val="20"/>
                <w:lang w:val="en-GB"/>
              </w:rPr>
            </w:pPr>
          </w:p>
        </w:tc>
      </w:tr>
      <w:tr w:rsidR="00AF4D54" w:rsidTr="00AF4D54">
        <w:tc>
          <w:tcPr>
            <w:tcW w:w="1096" w:type="dxa"/>
            <w:vMerge/>
          </w:tcPr>
          <w:p w:rsidR="00AF4D54" w:rsidRDefault="00AF4D54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544" w:type="dxa"/>
            <w:vMerge/>
          </w:tcPr>
          <w:p w:rsidR="00AF4D54" w:rsidRDefault="00AF4D54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851" w:type="dxa"/>
            <w:vMerge/>
          </w:tcPr>
          <w:p w:rsidR="00AF4D54" w:rsidRDefault="00AF4D54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5811" w:type="dxa"/>
            <w:gridSpan w:val="5"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5643D5">
              <w:rPr>
                <w:sz w:val="18"/>
                <w:szCs w:val="18"/>
                <w:lang w:val="en-GB"/>
              </w:rPr>
              <w:t>Situation2: Installing Resources (PDP and PPU lessons)</w:t>
            </w:r>
          </w:p>
        </w:tc>
        <w:tc>
          <w:tcPr>
            <w:tcW w:w="844" w:type="dxa"/>
            <w:vMerge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20"/>
                <w:szCs w:val="20"/>
                <w:lang w:val="en-GB"/>
              </w:rPr>
            </w:pPr>
          </w:p>
        </w:tc>
      </w:tr>
      <w:tr w:rsidR="00AF4D54" w:rsidTr="00AF4D54">
        <w:tc>
          <w:tcPr>
            <w:tcW w:w="1096" w:type="dxa"/>
            <w:vMerge/>
          </w:tcPr>
          <w:p w:rsidR="00AF4D54" w:rsidRDefault="00AF4D54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544" w:type="dxa"/>
            <w:vMerge/>
          </w:tcPr>
          <w:p w:rsidR="00AF4D54" w:rsidRDefault="00AF4D54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851" w:type="dxa"/>
            <w:vMerge/>
          </w:tcPr>
          <w:p w:rsidR="00AF4D54" w:rsidRDefault="00AF4D54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1224" w:type="dxa"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5643D5">
              <w:rPr>
                <w:sz w:val="18"/>
                <w:szCs w:val="18"/>
                <w:lang w:val="en-GB"/>
              </w:rPr>
              <w:t>Learning Objectives</w:t>
            </w:r>
          </w:p>
        </w:tc>
        <w:tc>
          <w:tcPr>
            <w:tcW w:w="1268" w:type="dxa"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5643D5">
              <w:rPr>
                <w:sz w:val="18"/>
                <w:szCs w:val="18"/>
                <w:lang w:val="en-GB"/>
              </w:rPr>
              <w:t>Grammar</w:t>
            </w:r>
          </w:p>
        </w:tc>
        <w:tc>
          <w:tcPr>
            <w:tcW w:w="1051" w:type="dxa"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5643D5">
              <w:rPr>
                <w:sz w:val="18"/>
                <w:szCs w:val="18"/>
                <w:lang w:val="en-GB"/>
              </w:rPr>
              <w:t>Lexis</w:t>
            </w:r>
          </w:p>
        </w:tc>
        <w:tc>
          <w:tcPr>
            <w:tcW w:w="851" w:type="dxa"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5643D5">
              <w:rPr>
                <w:sz w:val="18"/>
                <w:szCs w:val="18"/>
                <w:lang w:val="en-GB"/>
              </w:rPr>
              <w:t>Pronunciation</w:t>
            </w:r>
          </w:p>
        </w:tc>
        <w:tc>
          <w:tcPr>
            <w:tcW w:w="1417" w:type="dxa"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5643D5">
              <w:rPr>
                <w:sz w:val="18"/>
                <w:szCs w:val="18"/>
                <w:lang w:val="en-GB"/>
              </w:rPr>
              <w:t>Communicative Tasks</w:t>
            </w:r>
          </w:p>
        </w:tc>
        <w:tc>
          <w:tcPr>
            <w:tcW w:w="844" w:type="dxa"/>
            <w:vMerge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</w:p>
        </w:tc>
      </w:tr>
      <w:tr w:rsidR="00AF4D54" w:rsidRPr="00122E10" w:rsidTr="00AF4D54">
        <w:tc>
          <w:tcPr>
            <w:tcW w:w="1096" w:type="dxa"/>
            <w:vMerge/>
          </w:tcPr>
          <w:p w:rsidR="00AF4D54" w:rsidRDefault="00AF4D54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544" w:type="dxa"/>
            <w:vMerge/>
          </w:tcPr>
          <w:p w:rsidR="00AF4D54" w:rsidRDefault="00AF4D54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851" w:type="dxa"/>
            <w:vMerge/>
          </w:tcPr>
          <w:p w:rsidR="00AF4D54" w:rsidRDefault="00AF4D54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1224" w:type="dxa"/>
          </w:tcPr>
          <w:p w:rsidR="00AF4D54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BE67A1">
              <w:rPr>
                <w:sz w:val="18"/>
                <w:szCs w:val="18"/>
                <w:lang w:val="en-GB"/>
              </w:rPr>
              <w:t xml:space="preserve">* Greet people *Introduce myself </w:t>
            </w:r>
          </w:p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BE67A1">
              <w:rPr>
                <w:sz w:val="18"/>
                <w:szCs w:val="18"/>
                <w:lang w:val="en-GB"/>
              </w:rPr>
              <w:t>*Give information/ * Respond to questions about me: my age, my</w:t>
            </w:r>
          </w:p>
        </w:tc>
        <w:tc>
          <w:tcPr>
            <w:tcW w:w="1268" w:type="dxa"/>
          </w:tcPr>
          <w:p w:rsidR="00AF4D54" w:rsidRPr="00BE67A1" w:rsidRDefault="00AF4D54" w:rsidP="00BE67A1">
            <w:pPr>
              <w:rPr>
                <w:sz w:val="18"/>
                <w:szCs w:val="18"/>
                <w:lang w:val="en-GB"/>
              </w:rPr>
            </w:pPr>
            <w:r w:rsidRPr="00BE67A1">
              <w:rPr>
                <w:sz w:val="18"/>
                <w:szCs w:val="18"/>
                <w:lang w:val="en-GB"/>
              </w:rPr>
              <w:t xml:space="preserve">*Auxiliary to be and to have (present simple tense) *Personal pronouns   *Possessive adjectives *Demonstrative pronoun  it *Preposition: in/ location ( hometown)  *Numbers from 1 to 13 </w:t>
            </w:r>
          </w:p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BE67A1">
              <w:rPr>
                <w:sz w:val="18"/>
                <w:szCs w:val="18"/>
                <w:lang w:val="en-GB"/>
              </w:rPr>
              <w:t>*</w:t>
            </w:r>
          </w:p>
        </w:tc>
        <w:tc>
          <w:tcPr>
            <w:tcW w:w="1051" w:type="dxa"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AF4D54">
              <w:rPr>
                <w:sz w:val="18"/>
                <w:szCs w:val="18"/>
                <w:lang w:val="en-GB"/>
              </w:rPr>
              <w:t xml:space="preserve">*Lexis related to </w:t>
            </w:r>
            <w:proofErr w:type="gramStart"/>
            <w:r w:rsidRPr="00AF4D54">
              <w:rPr>
                <w:sz w:val="18"/>
                <w:szCs w:val="18"/>
                <w:lang w:val="en-GB"/>
              </w:rPr>
              <w:t>greeting :</w:t>
            </w:r>
            <w:proofErr w:type="gramEnd"/>
            <w:r w:rsidRPr="00AF4D54">
              <w:rPr>
                <w:sz w:val="18"/>
                <w:szCs w:val="18"/>
                <w:lang w:val="en-GB"/>
              </w:rPr>
              <w:t xml:space="preserve">  hi /hello… *Question words: What? /</w:t>
            </w:r>
            <w:proofErr w:type="gramStart"/>
            <w:r w:rsidRPr="00AF4D54">
              <w:rPr>
                <w:sz w:val="18"/>
                <w:szCs w:val="18"/>
                <w:lang w:val="en-GB"/>
              </w:rPr>
              <w:t>where ?</w:t>
            </w:r>
            <w:proofErr w:type="gramEnd"/>
            <w:r w:rsidRPr="00AF4D54">
              <w:rPr>
                <w:sz w:val="18"/>
                <w:szCs w:val="18"/>
                <w:lang w:val="en-GB"/>
              </w:rPr>
              <w:t xml:space="preserve"> *Glad/nice *Lexis related to colours</w:t>
            </w:r>
          </w:p>
        </w:tc>
        <w:tc>
          <w:tcPr>
            <w:tcW w:w="851" w:type="dxa"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AF4D54">
              <w:rPr>
                <w:sz w:val="18"/>
                <w:szCs w:val="18"/>
                <w:lang w:val="en-GB"/>
              </w:rPr>
              <w:t>/a/ /ɪ/ /</w:t>
            </w:r>
            <w:proofErr w:type="spellStart"/>
            <w:r w:rsidRPr="00AF4D54">
              <w:rPr>
                <w:sz w:val="18"/>
                <w:szCs w:val="18"/>
                <w:lang w:val="en-GB"/>
              </w:rPr>
              <w:t>aɪ</w:t>
            </w:r>
            <w:proofErr w:type="spellEnd"/>
            <w:r w:rsidRPr="00AF4D54">
              <w:rPr>
                <w:sz w:val="18"/>
                <w:szCs w:val="18"/>
                <w:lang w:val="en-GB"/>
              </w:rPr>
              <w:t>/  /</w:t>
            </w:r>
            <w:proofErr w:type="spellStart"/>
            <w:r w:rsidRPr="00AF4D54">
              <w:rPr>
                <w:sz w:val="18"/>
                <w:szCs w:val="18"/>
                <w:lang w:val="en-GB"/>
              </w:rPr>
              <w:t>ei</w:t>
            </w:r>
            <w:proofErr w:type="spellEnd"/>
            <w:r w:rsidRPr="00AF4D54">
              <w:rPr>
                <w:sz w:val="18"/>
                <w:szCs w:val="18"/>
                <w:lang w:val="en-GB"/>
              </w:rPr>
              <w:t xml:space="preserve"> /</w:t>
            </w:r>
          </w:p>
        </w:tc>
        <w:tc>
          <w:tcPr>
            <w:tcW w:w="1417" w:type="dxa"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AF4D54">
              <w:rPr>
                <w:sz w:val="18"/>
                <w:szCs w:val="18"/>
                <w:lang w:val="en-GB"/>
              </w:rPr>
              <w:t>- Labelling - Email - Role play - Songs - Games - Fill in an ID card - family  tree</w:t>
            </w:r>
          </w:p>
        </w:tc>
        <w:tc>
          <w:tcPr>
            <w:tcW w:w="844" w:type="dxa"/>
            <w:vMerge/>
          </w:tcPr>
          <w:p w:rsidR="00AF4D54" w:rsidRPr="005643D5" w:rsidRDefault="00AF4D54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</w:p>
        </w:tc>
      </w:tr>
      <w:tr w:rsidR="00122E10" w:rsidRPr="00122E10" w:rsidTr="00E302B2">
        <w:tc>
          <w:tcPr>
            <w:tcW w:w="1096" w:type="dxa"/>
          </w:tcPr>
          <w:p w:rsidR="00122E10" w:rsidRDefault="00122E10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7206" w:type="dxa"/>
            <w:gridSpan w:val="7"/>
          </w:tcPr>
          <w:p w:rsidR="00122E10" w:rsidRPr="00AF4D54" w:rsidRDefault="00122E10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122E10">
              <w:rPr>
                <w:sz w:val="18"/>
                <w:szCs w:val="18"/>
                <w:lang w:val="en-GB"/>
              </w:rPr>
              <w:t>Situation3: Integration ( Learning to integrate - situation of integration)</w:t>
            </w:r>
          </w:p>
        </w:tc>
        <w:tc>
          <w:tcPr>
            <w:tcW w:w="844" w:type="dxa"/>
          </w:tcPr>
          <w:p w:rsidR="00122E10" w:rsidRPr="005643D5" w:rsidRDefault="00122E10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</w:p>
        </w:tc>
      </w:tr>
      <w:tr w:rsidR="00122E10" w:rsidRPr="00122E10" w:rsidTr="00F10A3F">
        <w:tc>
          <w:tcPr>
            <w:tcW w:w="1096" w:type="dxa"/>
          </w:tcPr>
          <w:p w:rsidR="00122E10" w:rsidRDefault="00122E10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7206" w:type="dxa"/>
            <w:gridSpan w:val="7"/>
          </w:tcPr>
          <w:p w:rsidR="00122E10" w:rsidRPr="00AF4D54" w:rsidRDefault="001759FD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1759FD">
              <w:rPr>
                <w:sz w:val="18"/>
                <w:szCs w:val="18"/>
                <w:lang w:val="en-GB"/>
              </w:rPr>
              <w:t xml:space="preserve">Example: You are a new member of your school </w:t>
            </w:r>
            <w:proofErr w:type="gramStart"/>
            <w:r w:rsidRPr="001759FD">
              <w:rPr>
                <w:sz w:val="18"/>
                <w:szCs w:val="18"/>
                <w:lang w:val="en-GB"/>
              </w:rPr>
              <w:t>blog ,</w:t>
            </w:r>
            <w:proofErr w:type="gramEnd"/>
            <w:r w:rsidRPr="001759FD">
              <w:rPr>
                <w:sz w:val="18"/>
                <w:szCs w:val="18"/>
                <w:lang w:val="en-GB"/>
              </w:rPr>
              <w:t xml:space="preserve"> your friends want to know more about you. Introduce yourself to them.</w:t>
            </w:r>
          </w:p>
        </w:tc>
        <w:tc>
          <w:tcPr>
            <w:tcW w:w="844" w:type="dxa"/>
          </w:tcPr>
          <w:p w:rsidR="00122E10" w:rsidRPr="005643D5" w:rsidRDefault="00122E10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</w:p>
        </w:tc>
      </w:tr>
      <w:tr w:rsidR="00122E10" w:rsidRPr="00122E10" w:rsidTr="00916C51">
        <w:tc>
          <w:tcPr>
            <w:tcW w:w="1096" w:type="dxa"/>
          </w:tcPr>
          <w:p w:rsidR="00122E10" w:rsidRDefault="00122E10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7206" w:type="dxa"/>
            <w:gridSpan w:val="7"/>
          </w:tcPr>
          <w:p w:rsidR="00122E10" w:rsidRPr="00AF4D54" w:rsidRDefault="001759FD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1759FD">
              <w:rPr>
                <w:sz w:val="18"/>
                <w:szCs w:val="18"/>
                <w:lang w:val="en-GB"/>
              </w:rPr>
              <w:t>Situation4: Assessment</w:t>
            </w:r>
          </w:p>
        </w:tc>
        <w:tc>
          <w:tcPr>
            <w:tcW w:w="844" w:type="dxa"/>
          </w:tcPr>
          <w:p w:rsidR="00122E10" w:rsidRPr="005643D5" w:rsidRDefault="00122E10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</w:p>
        </w:tc>
      </w:tr>
      <w:tr w:rsidR="001759FD" w:rsidRPr="00122E10" w:rsidTr="00916C51">
        <w:tc>
          <w:tcPr>
            <w:tcW w:w="1096" w:type="dxa"/>
          </w:tcPr>
          <w:p w:rsidR="001759FD" w:rsidRDefault="001759FD" w:rsidP="00BE67A1">
            <w:pPr>
              <w:pStyle w:val="Paragraphedeliste"/>
              <w:ind w:left="0"/>
              <w:rPr>
                <w:lang w:val="en-GB"/>
              </w:rPr>
            </w:pPr>
          </w:p>
        </w:tc>
        <w:tc>
          <w:tcPr>
            <w:tcW w:w="7206" w:type="dxa"/>
            <w:gridSpan w:val="7"/>
          </w:tcPr>
          <w:p w:rsidR="001759FD" w:rsidRPr="001759FD" w:rsidRDefault="001759FD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1759FD">
              <w:rPr>
                <w:sz w:val="18"/>
                <w:szCs w:val="18"/>
                <w:lang w:val="en-GB"/>
              </w:rPr>
              <w:t>Remediation</w:t>
            </w:r>
          </w:p>
        </w:tc>
        <w:tc>
          <w:tcPr>
            <w:tcW w:w="844" w:type="dxa"/>
          </w:tcPr>
          <w:p w:rsidR="001759FD" w:rsidRPr="005643D5" w:rsidRDefault="001759FD" w:rsidP="00BE67A1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</w:p>
        </w:tc>
      </w:tr>
    </w:tbl>
    <w:p w:rsidR="00CD1B6F" w:rsidRDefault="00CD1B6F" w:rsidP="00E75654">
      <w:pPr>
        <w:pStyle w:val="Paragraphedeliste"/>
        <w:ind w:left="765"/>
        <w:rPr>
          <w:lang w:val="en-GB"/>
        </w:rPr>
      </w:pPr>
      <w:r>
        <w:rPr>
          <w:lang w:val="en-GB"/>
        </w:rPr>
        <w:t xml:space="preserve"> </w:t>
      </w:r>
    </w:p>
    <w:p w:rsidR="001759FD" w:rsidRDefault="001759FD" w:rsidP="00E75654">
      <w:pPr>
        <w:pStyle w:val="Paragraphedeliste"/>
        <w:ind w:left="765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</w:t>
      </w:r>
    </w:p>
    <w:p w:rsidR="00EB1D8F" w:rsidRDefault="00EB1D8F" w:rsidP="00E75654">
      <w:pPr>
        <w:pStyle w:val="Paragraphedeliste"/>
        <w:ind w:left="765"/>
        <w:rPr>
          <w:lang w:val="en-GB"/>
        </w:rPr>
      </w:pPr>
    </w:p>
    <w:p w:rsidR="00EB1D8F" w:rsidRDefault="00EB1D8F" w:rsidP="00E75654">
      <w:pPr>
        <w:pStyle w:val="Paragraphedeliste"/>
        <w:ind w:left="765"/>
        <w:rPr>
          <w:lang w:val="en-GB"/>
        </w:rPr>
      </w:pPr>
    </w:p>
    <w:p w:rsidR="00EB1D8F" w:rsidRDefault="00EB1D8F" w:rsidP="00E75654">
      <w:pPr>
        <w:pStyle w:val="Paragraphedeliste"/>
        <w:ind w:left="765"/>
        <w:rPr>
          <w:lang w:val="en-GB"/>
        </w:rPr>
      </w:pPr>
    </w:p>
    <w:p w:rsidR="00EB1D8F" w:rsidRDefault="00EB1D8F" w:rsidP="00E75654">
      <w:pPr>
        <w:pStyle w:val="Paragraphedeliste"/>
        <w:ind w:left="765"/>
        <w:rPr>
          <w:lang w:val="en-GB"/>
        </w:rPr>
      </w:pPr>
    </w:p>
    <w:p w:rsidR="00EB1D8F" w:rsidRDefault="00EB1D8F" w:rsidP="00E75654">
      <w:pPr>
        <w:pStyle w:val="Paragraphedeliste"/>
        <w:ind w:left="765"/>
        <w:rPr>
          <w:lang w:val="en-GB"/>
        </w:rPr>
      </w:pPr>
    </w:p>
    <w:p w:rsidR="00EB1D8F" w:rsidRDefault="00EB1D8F" w:rsidP="00E75654">
      <w:pPr>
        <w:pStyle w:val="Paragraphedeliste"/>
        <w:ind w:left="765"/>
        <w:rPr>
          <w:lang w:val="en-GB"/>
        </w:rPr>
      </w:pPr>
    </w:p>
    <w:p w:rsidR="00EB1D8F" w:rsidRDefault="00EB1D8F" w:rsidP="00E75654">
      <w:pPr>
        <w:pStyle w:val="Paragraphedeliste"/>
        <w:ind w:left="765"/>
        <w:rPr>
          <w:lang w:val="en-GB"/>
        </w:rPr>
      </w:pPr>
    </w:p>
    <w:p w:rsidR="00EB1D8F" w:rsidRDefault="00EB1D8F" w:rsidP="00E75654">
      <w:pPr>
        <w:pStyle w:val="Paragraphedeliste"/>
        <w:ind w:left="765"/>
        <w:rPr>
          <w:lang w:val="en-GB"/>
        </w:rPr>
      </w:pPr>
    </w:p>
    <w:p w:rsidR="00EB1D8F" w:rsidRDefault="00EB1D8F" w:rsidP="00E75654">
      <w:pPr>
        <w:pStyle w:val="Paragraphedeliste"/>
        <w:ind w:left="765"/>
        <w:rPr>
          <w:lang w:val="en-GB"/>
        </w:rPr>
      </w:pPr>
    </w:p>
    <w:p w:rsidR="00EB1D8F" w:rsidRDefault="00AC3F5F" w:rsidP="00E75654">
      <w:pPr>
        <w:pStyle w:val="Paragraphedeliste"/>
        <w:ind w:left="765"/>
        <w:rPr>
          <w:lang w:val="en-GB"/>
        </w:rPr>
      </w:pPr>
      <w:r>
        <w:rPr>
          <w:lang w:val="en-GB"/>
        </w:rPr>
        <w:lastRenderedPageBreak/>
        <w:t>B-</w:t>
      </w:r>
    </w:p>
    <w:p w:rsidR="00EB1D8F" w:rsidRDefault="00EB1D8F" w:rsidP="00E75654">
      <w:pPr>
        <w:pStyle w:val="Paragraphedeliste"/>
        <w:ind w:left="765"/>
        <w:rPr>
          <w:lang w:val="en-GB"/>
        </w:rPr>
      </w:pPr>
    </w:p>
    <w:p w:rsidR="00EB1D8F" w:rsidRDefault="00EB1D8F" w:rsidP="00E75654">
      <w:pPr>
        <w:pStyle w:val="Paragraphedeliste"/>
        <w:ind w:left="765"/>
        <w:rPr>
          <w:lang w:val="en-GB"/>
        </w:rPr>
      </w:pPr>
    </w:p>
    <w:p w:rsidR="00EB1D8F" w:rsidRDefault="00EB1D8F" w:rsidP="00E75654">
      <w:pPr>
        <w:pStyle w:val="Paragraphedeliste"/>
        <w:ind w:left="765"/>
        <w:rPr>
          <w:lang w:val="en-GB"/>
        </w:rPr>
      </w:pPr>
    </w:p>
    <w:tbl>
      <w:tblPr>
        <w:tblStyle w:val="Grilledutableau"/>
        <w:tblW w:w="0" w:type="auto"/>
        <w:tblInd w:w="765" w:type="dxa"/>
        <w:tblLook w:val="04A0" w:firstRow="1" w:lastRow="0" w:firstColumn="1" w:lastColumn="0" w:noHBand="0" w:noVBand="1"/>
      </w:tblPr>
      <w:tblGrid>
        <w:gridCol w:w="2219"/>
        <w:gridCol w:w="2283"/>
        <w:gridCol w:w="2307"/>
        <w:gridCol w:w="2337"/>
      </w:tblGrid>
      <w:tr w:rsidR="00EB1D8F" w:rsidTr="001759FD">
        <w:tc>
          <w:tcPr>
            <w:tcW w:w="2236" w:type="dxa"/>
          </w:tcPr>
          <w:p w:rsidR="001759FD" w:rsidRPr="001759FD" w:rsidRDefault="001759FD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1759FD">
              <w:rPr>
                <w:sz w:val="18"/>
                <w:szCs w:val="18"/>
                <w:lang w:val="en-GB"/>
              </w:rPr>
              <w:t>PERIODS</w:t>
            </w:r>
          </w:p>
        </w:tc>
        <w:tc>
          <w:tcPr>
            <w:tcW w:w="2251" w:type="dxa"/>
          </w:tcPr>
          <w:p w:rsidR="001759FD" w:rsidRPr="001759FD" w:rsidRDefault="001759FD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1759FD">
              <w:rPr>
                <w:sz w:val="18"/>
                <w:szCs w:val="18"/>
                <w:lang w:val="en-GB"/>
              </w:rPr>
              <w:t>DOMAINS</w:t>
            </w:r>
          </w:p>
        </w:tc>
        <w:tc>
          <w:tcPr>
            <w:tcW w:w="2313" w:type="dxa"/>
          </w:tcPr>
          <w:p w:rsidR="001759FD" w:rsidRPr="001759FD" w:rsidRDefault="001759FD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1759FD">
              <w:rPr>
                <w:sz w:val="18"/>
                <w:szCs w:val="18"/>
                <w:lang w:val="en-GB"/>
              </w:rPr>
              <w:t>TARGET COMPETENCIES</w:t>
            </w:r>
          </w:p>
        </w:tc>
        <w:tc>
          <w:tcPr>
            <w:tcW w:w="2346" w:type="dxa"/>
          </w:tcPr>
          <w:p w:rsidR="001759FD" w:rsidRPr="001759FD" w:rsidRDefault="001759FD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1759FD">
              <w:rPr>
                <w:sz w:val="18"/>
                <w:szCs w:val="18"/>
                <w:lang w:val="en-GB"/>
              </w:rPr>
              <w:t>DESCRIPTORS OF IMPLEMENTATION</w:t>
            </w:r>
          </w:p>
        </w:tc>
      </w:tr>
      <w:tr w:rsidR="001759FD" w:rsidTr="001759FD">
        <w:tc>
          <w:tcPr>
            <w:tcW w:w="2477" w:type="dxa"/>
            <w:vMerge w:val="restart"/>
          </w:tcPr>
          <w:p w:rsidR="001759FD" w:rsidRPr="001759FD" w:rsidRDefault="001759FD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1759FD">
              <w:rPr>
                <w:sz w:val="18"/>
                <w:szCs w:val="18"/>
                <w:lang w:val="en-GB"/>
              </w:rPr>
              <w:t xml:space="preserve">SECOND TERM  </w:t>
            </w:r>
          </w:p>
        </w:tc>
        <w:tc>
          <w:tcPr>
            <w:tcW w:w="2478" w:type="dxa"/>
          </w:tcPr>
          <w:p w:rsidR="001759FD" w:rsidRPr="001759FD" w:rsidRDefault="001759FD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1759FD">
              <w:rPr>
                <w:sz w:val="18"/>
                <w:szCs w:val="18"/>
                <w:lang w:val="en-GB"/>
              </w:rPr>
              <w:t>Oral interaction</w:t>
            </w:r>
          </w:p>
        </w:tc>
        <w:tc>
          <w:tcPr>
            <w:tcW w:w="2478" w:type="dxa"/>
          </w:tcPr>
          <w:p w:rsidR="001759FD" w:rsidRPr="001759FD" w:rsidRDefault="001759FD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1759FD">
              <w:rPr>
                <w:sz w:val="18"/>
                <w:szCs w:val="18"/>
                <w:lang w:val="en-GB"/>
              </w:rPr>
              <w:t xml:space="preserve">  In a situation of meaningful communication, the learner will be able to interact and produce orally very short messages/texts of descriptive types using written, visual or oral support</w:t>
            </w:r>
          </w:p>
        </w:tc>
        <w:tc>
          <w:tcPr>
            <w:tcW w:w="2478" w:type="dxa"/>
          </w:tcPr>
          <w:p w:rsidR="00EB1D8F" w:rsidRPr="00EB1D8F" w:rsidRDefault="00EB1D8F" w:rsidP="00EB1D8F">
            <w:pPr>
              <w:rPr>
                <w:sz w:val="18"/>
                <w:szCs w:val="18"/>
                <w:lang w:val="en-GB"/>
              </w:rPr>
            </w:pPr>
            <w:r w:rsidRPr="00EB1D8F">
              <w:rPr>
                <w:lang w:val="en-GB"/>
              </w:rPr>
              <w:t xml:space="preserve">- </w:t>
            </w:r>
            <w:r w:rsidRPr="00EB1D8F">
              <w:rPr>
                <w:sz w:val="18"/>
                <w:szCs w:val="18"/>
                <w:lang w:val="en-GB"/>
              </w:rPr>
              <w:t xml:space="preserve">Can: </w:t>
            </w:r>
          </w:p>
          <w:p w:rsidR="00EB1D8F" w:rsidRPr="00EB1D8F" w:rsidRDefault="00EB1D8F" w:rsidP="00EB1D8F">
            <w:pPr>
              <w:rPr>
                <w:sz w:val="18"/>
                <w:szCs w:val="18"/>
                <w:lang w:val="en-GB"/>
              </w:rPr>
            </w:pPr>
            <w:r w:rsidRPr="00EB1D8F">
              <w:rPr>
                <w:sz w:val="18"/>
                <w:szCs w:val="18"/>
                <w:lang w:val="en-GB"/>
              </w:rPr>
              <w:t xml:space="preserve">*Tell the time </w:t>
            </w:r>
          </w:p>
          <w:p w:rsidR="00EB1D8F" w:rsidRPr="00EB1D8F" w:rsidRDefault="00EB1D8F" w:rsidP="00EB1D8F">
            <w:pPr>
              <w:rPr>
                <w:sz w:val="18"/>
                <w:szCs w:val="18"/>
                <w:lang w:val="en-GB"/>
              </w:rPr>
            </w:pPr>
            <w:r w:rsidRPr="00EB1D8F">
              <w:rPr>
                <w:sz w:val="18"/>
                <w:szCs w:val="18"/>
                <w:lang w:val="en-GB"/>
              </w:rPr>
              <w:t xml:space="preserve">*Talk about daily activities </w:t>
            </w:r>
          </w:p>
          <w:p w:rsidR="001759FD" w:rsidRDefault="00EB1D8F" w:rsidP="00EB1D8F">
            <w:pPr>
              <w:pStyle w:val="Paragraphedeliste"/>
              <w:ind w:left="0"/>
              <w:rPr>
                <w:lang w:val="en-GB"/>
              </w:rPr>
            </w:pPr>
            <w:r w:rsidRPr="00EB1D8F">
              <w:rPr>
                <w:sz w:val="18"/>
                <w:szCs w:val="18"/>
                <w:lang w:val="en-GB"/>
              </w:rPr>
              <w:t>*Talk about leisure activities at scho</w:t>
            </w:r>
            <w:r>
              <w:rPr>
                <w:sz w:val="18"/>
                <w:szCs w:val="18"/>
                <w:lang w:val="en-GB"/>
              </w:rPr>
              <w:t>ol</w:t>
            </w:r>
          </w:p>
        </w:tc>
      </w:tr>
      <w:tr w:rsidR="001759FD" w:rsidRPr="00EB1D8F" w:rsidTr="001759FD">
        <w:tc>
          <w:tcPr>
            <w:tcW w:w="2236" w:type="dxa"/>
            <w:vMerge/>
          </w:tcPr>
          <w:p w:rsidR="001759FD" w:rsidRPr="00EB1D8F" w:rsidRDefault="001759FD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</w:p>
        </w:tc>
        <w:tc>
          <w:tcPr>
            <w:tcW w:w="2251" w:type="dxa"/>
          </w:tcPr>
          <w:p w:rsidR="001759FD" w:rsidRPr="00EB1D8F" w:rsidRDefault="001759FD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EB1D8F">
              <w:rPr>
                <w:sz w:val="18"/>
                <w:szCs w:val="18"/>
                <w:lang w:val="en-GB"/>
              </w:rPr>
              <w:t>Interpretation of oral and written messages</w:t>
            </w:r>
          </w:p>
        </w:tc>
        <w:tc>
          <w:tcPr>
            <w:tcW w:w="2313" w:type="dxa"/>
          </w:tcPr>
          <w:p w:rsidR="001759FD" w:rsidRPr="00EB1D8F" w:rsidRDefault="00EB1D8F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EB1D8F">
              <w:rPr>
                <w:sz w:val="18"/>
                <w:szCs w:val="18"/>
                <w:lang w:val="en-GB"/>
              </w:rPr>
              <w:t>In a situation of meaningful communication, the learner will be able to interpret very short oral or written messages / texts of descriptive type using written, visual or oral support</w:t>
            </w:r>
          </w:p>
        </w:tc>
        <w:tc>
          <w:tcPr>
            <w:tcW w:w="2346" w:type="dxa"/>
          </w:tcPr>
          <w:p w:rsidR="00EB1D8F" w:rsidRPr="00EB1D8F" w:rsidRDefault="00EB1D8F" w:rsidP="00EB1D8F">
            <w:pPr>
              <w:rPr>
                <w:sz w:val="18"/>
                <w:szCs w:val="18"/>
                <w:lang w:val="en-GB"/>
              </w:rPr>
            </w:pPr>
            <w:r w:rsidRPr="00EB1D8F">
              <w:rPr>
                <w:sz w:val="18"/>
                <w:szCs w:val="18"/>
                <w:lang w:val="en-GB"/>
              </w:rPr>
              <w:t xml:space="preserve">- can : *understand significant details in a conversation  and  in short texts  dealing with topics dealt with in the previous domain </w:t>
            </w:r>
          </w:p>
          <w:p w:rsidR="001759FD" w:rsidRPr="00EB1D8F" w:rsidRDefault="00EB1D8F" w:rsidP="00EB1D8F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EB1D8F">
              <w:rPr>
                <w:sz w:val="18"/>
                <w:szCs w:val="18"/>
                <w:lang w:val="en-GB"/>
              </w:rPr>
              <w:t>*use paraphrases to make himself understoo</w:t>
            </w:r>
            <w:r>
              <w:rPr>
                <w:sz w:val="18"/>
                <w:szCs w:val="18"/>
                <w:lang w:val="en-GB"/>
              </w:rPr>
              <w:t>d</w:t>
            </w:r>
          </w:p>
        </w:tc>
      </w:tr>
    </w:tbl>
    <w:p w:rsidR="001759FD" w:rsidRDefault="001759FD" w:rsidP="00E75654">
      <w:pPr>
        <w:pStyle w:val="Paragraphedeliste"/>
        <w:ind w:left="765"/>
        <w:rPr>
          <w:sz w:val="18"/>
          <w:szCs w:val="18"/>
          <w:lang w:val="en-GB"/>
        </w:rPr>
      </w:pPr>
    </w:p>
    <w:p w:rsidR="00EB1D8F" w:rsidRDefault="00EB1D8F" w:rsidP="00E75654">
      <w:pPr>
        <w:pStyle w:val="Paragraphedeliste"/>
        <w:ind w:left="765"/>
        <w:rPr>
          <w:sz w:val="18"/>
          <w:szCs w:val="18"/>
          <w:lang w:val="en-GB"/>
        </w:rPr>
      </w:pPr>
    </w:p>
    <w:p w:rsidR="00AC3F5F" w:rsidRDefault="00AC3F5F" w:rsidP="00E75654">
      <w:pPr>
        <w:pStyle w:val="Paragraphedeliste"/>
        <w:ind w:left="765"/>
        <w:rPr>
          <w:sz w:val="18"/>
          <w:szCs w:val="18"/>
          <w:lang w:val="en-GB"/>
        </w:rPr>
      </w:pPr>
    </w:p>
    <w:p w:rsidR="00EB1D8F" w:rsidRDefault="00EB1D8F" w:rsidP="00E75654">
      <w:pPr>
        <w:pStyle w:val="Paragraphedeliste"/>
        <w:ind w:left="765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AC3F5F" w:rsidRDefault="00AC3F5F" w:rsidP="00E75654">
      <w:pPr>
        <w:pStyle w:val="Paragraphedeliste"/>
        <w:ind w:left="765"/>
        <w:rPr>
          <w:sz w:val="18"/>
          <w:szCs w:val="18"/>
          <w:lang w:val="en-GB"/>
        </w:rPr>
      </w:pPr>
    </w:p>
    <w:p w:rsidR="00AC3F5F" w:rsidRDefault="00AC3F5F" w:rsidP="00E75654">
      <w:pPr>
        <w:pStyle w:val="Paragraphedeliste"/>
        <w:ind w:left="765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C-</w:t>
      </w:r>
      <w:bookmarkStart w:id="0" w:name="_GoBack"/>
      <w:bookmarkEnd w:id="0"/>
    </w:p>
    <w:p w:rsidR="00EB1D8F" w:rsidRPr="00EB1D8F" w:rsidRDefault="00EB1D8F" w:rsidP="00E75654">
      <w:pPr>
        <w:pStyle w:val="Paragraphedeliste"/>
        <w:ind w:left="765"/>
        <w:rPr>
          <w:sz w:val="18"/>
          <w:szCs w:val="18"/>
          <w:lang w:val="en-GB"/>
        </w:rPr>
      </w:pPr>
    </w:p>
    <w:tbl>
      <w:tblPr>
        <w:tblStyle w:val="Grilledutableau"/>
        <w:tblW w:w="0" w:type="auto"/>
        <w:tblInd w:w="765" w:type="dxa"/>
        <w:tblLayout w:type="fixed"/>
        <w:tblLook w:val="04A0" w:firstRow="1" w:lastRow="0" w:firstColumn="1" w:lastColumn="0" w:noHBand="0" w:noVBand="1"/>
      </w:tblPr>
      <w:tblGrid>
        <w:gridCol w:w="1310"/>
        <w:gridCol w:w="2031"/>
        <w:gridCol w:w="1276"/>
        <w:gridCol w:w="1236"/>
        <w:gridCol w:w="1099"/>
        <w:gridCol w:w="1085"/>
        <w:gridCol w:w="1109"/>
      </w:tblGrid>
      <w:tr w:rsidR="00AC3F5F" w:rsidTr="00AC3F5F">
        <w:tc>
          <w:tcPr>
            <w:tcW w:w="1310" w:type="dxa"/>
          </w:tcPr>
          <w:p w:rsidR="00EB1D8F" w:rsidRDefault="00EB1D8F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EB1D8F">
              <w:rPr>
                <w:sz w:val="18"/>
                <w:szCs w:val="18"/>
                <w:lang w:val="en-GB"/>
              </w:rPr>
              <w:t>remarks</w:t>
            </w:r>
          </w:p>
        </w:tc>
        <w:tc>
          <w:tcPr>
            <w:tcW w:w="2031" w:type="dxa"/>
          </w:tcPr>
          <w:p w:rsidR="00EB1D8F" w:rsidRDefault="00EB1D8F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EB1D8F">
              <w:rPr>
                <w:sz w:val="18"/>
                <w:szCs w:val="18"/>
                <w:lang w:val="en-GB"/>
              </w:rPr>
              <w:t xml:space="preserve">Targeted learnings for </w:t>
            </w:r>
            <w:proofErr w:type="spellStart"/>
            <w:r w:rsidRPr="00EB1D8F">
              <w:rPr>
                <w:sz w:val="18"/>
                <w:szCs w:val="18"/>
                <w:lang w:val="en-GB"/>
              </w:rPr>
              <w:t>assessement</w:t>
            </w:r>
            <w:proofErr w:type="spellEnd"/>
          </w:p>
        </w:tc>
        <w:tc>
          <w:tcPr>
            <w:tcW w:w="1276" w:type="dxa"/>
          </w:tcPr>
          <w:p w:rsidR="00EB1D8F" w:rsidRDefault="00EB1D8F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</w:t>
            </w:r>
            <w:r w:rsidRPr="00EB1D8F">
              <w:rPr>
                <w:sz w:val="18"/>
                <w:szCs w:val="18"/>
                <w:lang w:val="en-GB"/>
              </w:rPr>
              <w:t>equenc</w:t>
            </w:r>
            <w:r w:rsidR="00AC3F5F">
              <w:rPr>
                <w:sz w:val="18"/>
                <w:szCs w:val="18"/>
                <w:lang w:val="en-GB"/>
              </w:rPr>
              <w:t>e</w:t>
            </w:r>
          </w:p>
        </w:tc>
        <w:tc>
          <w:tcPr>
            <w:tcW w:w="1236" w:type="dxa"/>
          </w:tcPr>
          <w:p w:rsidR="00EB1D8F" w:rsidRDefault="00EB1D8F" w:rsidP="00EB1D8F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domain </w:t>
            </w:r>
          </w:p>
        </w:tc>
        <w:tc>
          <w:tcPr>
            <w:tcW w:w="1099" w:type="dxa"/>
          </w:tcPr>
          <w:p w:rsidR="00EB1D8F" w:rsidRDefault="00EB1D8F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EB1D8F">
              <w:rPr>
                <w:sz w:val="18"/>
                <w:szCs w:val="18"/>
                <w:lang w:val="en-GB"/>
              </w:rPr>
              <w:t>wee</w:t>
            </w:r>
            <w:r>
              <w:rPr>
                <w:sz w:val="18"/>
                <w:szCs w:val="18"/>
                <w:lang w:val="en-GB"/>
              </w:rPr>
              <w:t>k</w:t>
            </w:r>
          </w:p>
        </w:tc>
        <w:tc>
          <w:tcPr>
            <w:tcW w:w="1085" w:type="dxa"/>
          </w:tcPr>
          <w:p w:rsidR="00EB1D8F" w:rsidRDefault="00EB1D8F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</w:t>
            </w:r>
            <w:r w:rsidRPr="00EB1D8F">
              <w:rPr>
                <w:sz w:val="18"/>
                <w:szCs w:val="18"/>
                <w:lang w:val="en-GB"/>
              </w:rPr>
              <w:t>erm</w:t>
            </w:r>
          </w:p>
        </w:tc>
        <w:tc>
          <w:tcPr>
            <w:tcW w:w="1109" w:type="dxa"/>
          </w:tcPr>
          <w:p w:rsidR="00EB1D8F" w:rsidRDefault="00EB1D8F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EB1D8F">
              <w:rPr>
                <w:sz w:val="18"/>
                <w:szCs w:val="18"/>
                <w:lang w:val="en-GB"/>
              </w:rPr>
              <w:t>grad</w:t>
            </w:r>
            <w:r>
              <w:rPr>
                <w:sz w:val="18"/>
                <w:szCs w:val="18"/>
                <w:lang w:val="en-GB"/>
              </w:rPr>
              <w:t>e</w:t>
            </w:r>
          </w:p>
        </w:tc>
      </w:tr>
      <w:tr w:rsidR="00AC3F5F" w:rsidRPr="00AC3F5F" w:rsidTr="00AC3F5F">
        <w:tc>
          <w:tcPr>
            <w:tcW w:w="1310" w:type="dxa"/>
          </w:tcPr>
          <w:p w:rsidR="00EB1D8F" w:rsidRDefault="00EB1D8F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</w:p>
          <w:p w:rsidR="00EB1D8F" w:rsidRDefault="00EB1D8F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EB1D8F">
              <w:rPr>
                <w:sz w:val="18"/>
                <w:szCs w:val="18"/>
                <w:lang w:val="en-GB"/>
              </w:rPr>
              <w:t>The situation is based on the learning objectives of sequences 3 and 4 and incorporates the topics and linguistic resources dealt with in these sequences</w:t>
            </w:r>
          </w:p>
          <w:p w:rsidR="00EB1D8F" w:rsidRDefault="00EB1D8F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</w:p>
          <w:p w:rsidR="00EB1D8F" w:rsidRDefault="00EB1D8F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</w:p>
          <w:p w:rsidR="00EB1D8F" w:rsidRDefault="00EB1D8F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</w:p>
        </w:tc>
        <w:tc>
          <w:tcPr>
            <w:tcW w:w="2031" w:type="dxa"/>
          </w:tcPr>
          <w:p w:rsidR="00EB1D8F" w:rsidRPr="00AC3F5F" w:rsidRDefault="00EB1D8F" w:rsidP="00AC3F5F">
            <w:pPr>
              <w:rPr>
                <w:sz w:val="18"/>
                <w:szCs w:val="18"/>
                <w:lang w:val="en-GB"/>
              </w:rPr>
            </w:pPr>
            <w:proofErr w:type="gramStart"/>
            <w:r w:rsidRPr="00AC3F5F">
              <w:rPr>
                <w:sz w:val="18"/>
                <w:szCs w:val="18"/>
                <w:lang w:val="en-GB"/>
              </w:rPr>
              <w:t>A  new</w:t>
            </w:r>
            <w:proofErr w:type="gramEnd"/>
            <w:r w:rsidRPr="00AC3F5F">
              <w:rPr>
                <w:sz w:val="18"/>
                <w:szCs w:val="18"/>
                <w:lang w:val="en-GB"/>
              </w:rPr>
              <w:t xml:space="preserve"> complex situation that provides context for meaningful communication  related to the learner’s personal environment (school, school regulations; house; habits and preferences) . </w:t>
            </w:r>
          </w:p>
          <w:p w:rsidR="00EB1D8F" w:rsidRDefault="00EB1D8F" w:rsidP="00EB1D8F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EB1D8F">
              <w:rPr>
                <w:sz w:val="18"/>
                <w:szCs w:val="18"/>
                <w:lang w:val="en-GB"/>
              </w:rPr>
              <w:t>The situation is</w:t>
            </w:r>
          </w:p>
        </w:tc>
        <w:tc>
          <w:tcPr>
            <w:tcW w:w="1276" w:type="dxa"/>
          </w:tcPr>
          <w:p w:rsidR="00EB1D8F" w:rsidRDefault="00AC3F5F" w:rsidP="00E75654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  <w:r w:rsidRPr="00AC3F5F">
              <w:rPr>
                <w:sz w:val="18"/>
                <w:szCs w:val="18"/>
                <w:lang w:val="en-GB"/>
              </w:rPr>
              <w:t>ME AND MY SCHOOL</w:t>
            </w:r>
          </w:p>
        </w:tc>
        <w:tc>
          <w:tcPr>
            <w:tcW w:w="1236" w:type="dxa"/>
          </w:tcPr>
          <w:p w:rsidR="00AC3F5F" w:rsidRPr="00AC3F5F" w:rsidRDefault="00AC3F5F" w:rsidP="00AC3F5F">
            <w:pPr>
              <w:rPr>
                <w:sz w:val="18"/>
                <w:szCs w:val="18"/>
                <w:lang w:val="en-GB"/>
              </w:rPr>
            </w:pPr>
            <w:r w:rsidRPr="00AC3F5F">
              <w:rPr>
                <w:sz w:val="18"/>
                <w:szCs w:val="18"/>
                <w:lang w:val="en-GB"/>
              </w:rPr>
              <w:t xml:space="preserve">Productive competence </w:t>
            </w:r>
          </w:p>
          <w:p w:rsidR="00EB1D8F" w:rsidRDefault="00EB1D8F" w:rsidP="00AC3F5F">
            <w:pPr>
              <w:pStyle w:val="Paragraphedeliste"/>
              <w:ind w:left="0"/>
              <w:rPr>
                <w:sz w:val="18"/>
                <w:szCs w:val="18"/>
                <w:lang w:val="en-GB"/>
              </w:rPr>
            </w:pPr>
          </w:p>
        </w:tc>
        <w:tc>
          <w:tcPr>
            <w:tcW w:w="1099" w:type="dxa"/>
          </w:tcPr>
          <w:p w:rsidR="00AC3F5F" w:rsidRPr="00AC3F5F" w:rsidRDefault="00AC3F5F" w:rsidP="00AC3F5F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</w:t>
            </w:r>
            <w:r w:rsidRPr="00AC3F5F">
              <w:rPr>
                <w:sz w:val="18"/>
                <w:szCs w:val="18"/>
                <w:lang w:val="en-GB"/>
              </w:rPr>
              <w:t xml:space="preserve">hird  week of </w:t>
            </w:r>
          </w:p>
          <w:p w:rsidR="00EB1D8F" w:rsidRPr="00AC3F5F" w:rsidRDefault="00AC3F5F" w:rsidP="00AC3F5F">
            <w:pPr>
              <w:pStyle w:val="Paragraphedeliste"/>
              <w:ind w:left="0"/>
              <w:rPr>
                <w:sz w:val="18"/>
                <w:szCs w:val="18"/>
              </w:rPr>
            </w:pPr>
            <w:proofErr w:type="spellStart"/>
            <w:r w:rsidRPr="00AC3F5F">
              <w:rPr>
                <w:sz w:val="18"/>
                <w:szCs w:val="18"/>
              </w:rPr>
              <w:t>February</w:t>
            </w:r>
            <w:proofErr w:type="spellEnd"/>
            <w:r w:rsidRPr="00AC3F5F">
              <w:rPr>
                <w:sz w:val="18"/>
                <w:szCs w:val="18"/>
              </w:rPr>
              <w:t xml:space="preserve"> (3ème</w:t>
            </w:r>
            <w:r w:rsidRPr="00AC3F5F">
              <w:rPr>
                <w:sz w:val="18"/>
                <w:szCs w:val="18"/>
              </w:rPr>
              <w:t xml:space="preserve"> </w:t>
            </w:r>
            <w:r w:rsidRPr="00AC3F5F">
              <w:rPr>
                <w:sz w:val="18"/>
                <w:szCs w:val="18"/>
              </w:rPr>
              <w:t>semain</w:t>
            </w:r>
            <w:r>
              <w:rPr>
                <w:sz w:val="18"/>
                <w:szCs w:val="18"/>
              </w:rPr>
              <w:t>e</w:t>
            </w:r>
            <w:r w:rsidRPr="00AC3F5F">
              <w:rPr>
                <w:sz w:val="18"/>
                <w:szCs w:val="18"/>
              </w:rPr>
              <w:t xml:space="preserve"> de février)</w:t>
            </w:r>
          </w:p>
        </w:tc>
        <w:tc>
          <w:tcPr>
            <w:tcW w:w="1085" w:type="dxa"/>
          </w:tcPr>
          <w:p w:rsidR="00EB1D8F" w:rsidRPr="00AC3F5F" w:rsidRDefault="00AC3F5F" w:rsidP="00E75654">
            <w:pPr>
              <w:pStyle w:val="Paragraphedeliste"/>
              <w:ind w:left="0"/>
              <w:rPr>
                <w:sz w:val="18"/>
                <w:szCs w:val="18"/>
              </w:rPr>
            </w:pPr>
            <w:r w:rsidRPr="00AC3F5F">
              <w:rPr>
                <w:sz w:val="18"/>
                <w:szCs w:val="18"/>
              </w:rPr>
              <w:t>second</w:t>
            </w:r>
          </w:p>
        </w:tc>
        <w:tc>
          <w:tcPr>
            <w:tcW w:w="1109" w:type="dxa"/>
          </w:tcPr>
          <w:p w:rsidR="00EB1D8F" w:rsidRPr="00AC3F5F" w:rsidRDefault="00AC3F5F" w:rsidP="00E75654">
            <w:pPr>
              <w:pStyle w:val="Paragraphedeliste"/>
              <w:ind w:left="0"/>
              <w:rPr>
                <w:sz w:val="18"/>
                <w:szCs w:val="18"/>
              </w:rPr>
            </w:pPr>
            <w:proofErr w:type="spellStart"/>
            <w:r w:rsidRPr="00AC3F5F">
              <w:rPr>
                <w:sz w:val="18"/>
                <w:szCs w:val="18"/>
              </w:rPr>
              <w:t>Year</w:t>
            </w:r>
            <w:proofErr w:type="spellEnd"/>
            <w:r w:rsidRPr="00AC3F5F">
              <w:rPr>
                <w:sz w:val="18"/>
                <w:szCs w:val="18"/>
              </w:rPr>
              <w:t xml:space="preserve"> one</w:t>
            </w:r>
          </w:p>
        </w:tc>
      </w:tr>
    </w:tbl>
    <w:p w:rsidR="00EB1D8F" w:rsidRPr="00AC3F5F" w:rsidRDefault="00EB1D8F" w:rsidP="00E75654">
      <w:pPr>
        <w:pStyle w:val="Paragraphedeliste"/>
        <w:ind w:left="765"/>
        <w:rPr>
          <w:sz w:val="18"/>
          <w:szCs w:val="18"/>
        </w:rPr>
      </w:pPr>
    </w:p>
    <w:sectPr w:rsidR="00EB1D8F" w:rsidRPr="00AC3F5F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E0787"/>
    <w:multiLevelType w:val="hybridMultilevel"/>
    <w:tmpl w:val="F5BA8992"/>
    <w:lvl w:ilvl="0" w:tplc="0CFEA810">
      <w:start w:val="1"/>
      <w:numFmt w:val="decimal"/>
      <w:lvlText w:val="%1-"/>
      <w:lvlJc w:val="left"/>
      <w:pPr>
        <w:ind w:left="7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24894296"/>
    <w:multiLevelType w:val="hybridMultilevel"/>
    <w:tmpl w:val="3EFEFCEA"/>
    <w:lvl w:ilvl="0" w:tplc="94D2BB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B6F"/>
    <w:rsid w:val="00122E10"/>
    <w:rsid w:val="001759FD"/>
    <w:rsid w:val="001F2E28"/>
    <w:rsid w:val="005643D5"/>
    <w:rsid w:val="008354EE"/>
    <w:rsid w:val="009E3056"/>
    <w:rsid w:val="00AC3F5F"/>
    <w:rsid w:val="00AF4D54"/>
    <w:rsid w:val="00BE67A1"/>
    <w:rsid w:val="00CD1B6F"/>
    <w:rsid w:val="00D56BCA"/>
    <w:rsid w:val="00E75654"/>
    <w:rsid w:val="00EB1D8F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919D84-7986-4635-A009-DDFE3072D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1B6F"/>
    <w:pPr>
      <w:ind w:left="720"/>
      <w:contextualSpacing/>
    </w:pPr>
  </w:style>
  <w:style w:type="table" w:styleId="Grilledutableau">
    <w:name w:val="Table Grid"/>
    <w:basedOn w:val="TableauNormal"/>
    <w:uiPriority w:val="39"/>
    <w:rsid w:val="00E75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463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3</cp:revision>
  <dcterms:created xsi:type="dcterms:W3CDTF">2018-06-26T18:08:00Z</dcterms:created>
  <dcterms:modified xsi:type="dcterms:W3CDTF">2018-06-26T20:54:00Z</dcterms:modified>
</cp:coreProperties>
</file>